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91" w:rsidRPr="00B76B7A" w:rsidRDefault="009B0291" w:rsidP="009B0291">
      <w:pPr>
        <w:jc w:val="center"/>
        <w:rPr>
          <w:rFonts w:ascii="Times New Roman" w:hAnsi="Times New Roman" w:cs="Times New Roman"/>
          <w:b/>
          <w:sz w:val="24"/>
          <w:szCs w:val="24"/>
        </w:rPr>
      </w:pPr>
      <w:r w:rsidRPr="00B76B7A">
        <w:rPr>
          <w:rFonts w:ascii="Times New Roman" w:hAnsi="Times New Roman" w:cs="Times New Roman"/>
          <w:b/>
          <w:sz w:val="24"/>
          <w:szCs w:val="24"/>
        </w:rPr>
        <w:t>Vardas Pavardė adresas, el. paštas, telefonas</w:t>
      </w:r>
    </w:p>
    <w:p w:rsidR="00A37FA6" w:rsidRPr="00B76B7A" w:rsidRDefault="00A37FA6">
      <w:pPr>
        <w:rPr>
          <w:rFonts w:ascii="Times New Roman" w:hAnsi="Times New Roman" w:cs="Times New Roman"/>
          <w:b/>
          <w:sz w:val="24"/>
          <w:szCs w:val="24"/>
        </w:rPr>
      </w:pPr>
    </w:p>
    <w:p w:rsidR="009B0291" w:rsidRPr="00B76B7A" w:rsidRDefault="009B0291">
      <w:pPr>
        <w:rPr>
          <w:rFonts w:ascii="Times New Roman" w:hAnsi="Times New Roman" w:cs="Times New Roman"/>
          <w:b/>
          <w:sz w:val="24"/>
          <w:szCs w:val="24"/>
        </w:rPr>
      </w:pPr>
      <w:r w:rsidRPr="00B76B7A">
        <w:rPr>
          <w:rFonts w:ascii="Times New Roman" w:hAnsi="Times New Roman" w:cs="Times New Roman"/>
          <w:b/>
          <w:sz w:val="24"/>
          <w:szCs w:val="24"/>
        </w:rPr>
        <w:t>Valstybės vaiko teisių apsaugos ir įvaikinimo tarnybos direktorei</w:t>
      </w:r>
    </w:p>
    <w:p w:rsidR="009B0291" w:rsidRPr="00B76B7A" w:rsidRDefault="009B0291">
      <w:pPr>
        <w:rPr>
          <w:rFonts w:ascii="Times New Roman" w:hAnsi="Times New Roman" w:cs="Times New Roman"/>
          <w:b/>
          <w:sz w:val="24"/>
          <w:szCs w:val="24"/>
        </w:rPr>
      </w:pPr>
      <w:r w:rsidRPr="00B76B7A">
        <w:rPr>
          <w:rFonts w:ascii="Times New Roman" w:hAnsi="Times New Roman" w:cs="Times New Roman"/>
          <w:b/>
          <w:sz w:val="24"/>
          <w:szCs w:val="24"/>
        </w:rPr>
        <w:t>Teritoriniam vaiko teisių apsaugos ir įvaikinimo tarnybos skyriaus direktoriui</w:t>
      </w:r>
    </w:p>
    <w:p w:rsidR="009B0291" w:rsidRPr="00B76B7A" w:rsidRDefault="009B0291">
      <w:pPr>
        <w:rPr>
          <w:rFonts w:ascii="Times New Roman" w:hAnsi="Times New Roman" w:cs="Times New Roman"/>
          <w:b/>
          <w:sz w:val="24"/>
          <w:szCs w:val="24"/>
        </w:rPr>
      </w:pPr>
    </w:p>
    <w:p w:rsidR="009B0291" w:rsidRPr="00B76B7A" w:rsidRDefault="009B0291" w:rsidP="009B0291">
      <w:pPr>
        <w:jc w:val="center"/>
        <w:rPr>
          <w:rFonts w:ascii="Times New Roman" w:hAnsi="Times New Roman" w:cs="Times New Roman"/>
          <w:b/>
          <w:sz w:val="24"/>
          <w:szCs w:val="24"/>
        </w:rPr>
      </w:pPr>
      <w:r w:rsidRPr="00B76B7A">
        <w:rPr>
          <w:rFonts w:ascii="Times New Roman" w:hAnsi="Times New Roman" w:cs="Times New Roman"/>
          <w:b/>
          <w:sz w:val="24"/>
          <w:szCs w:val="24"/>
        </w:rPr>
        <w:t>PRAŠYMAS</w:t>
      </w:r>
    </w:p>
    <w:p w:rsidR="009B0291" w:rsidRPr="00B76B7A" w:rsidRDefault="009B0291" w:rsidP="00B76B7A">
      <w:pPr>
        <w:jc w:val="center"/>
        <w:rPr>
          <w:rFonts w:ascii="Times New Roman" w:hAnsi="Times New Roman" w:cs="Times New Roman"/>
          <w:b/>
          <w:sz w:val="24"/>
          <w:szCs w:val="24"/>
        </w:rPr>
      </w:pPr>
      <w:r w:rsidRPr="00B76B7A">
        <w:rPr>
          <w:rFonts w:ascii="Times New Roman" w:hAnsi="Times New Roman" w:cs="Times New Roman"/>
          <w:b/>
          <w:sz w:val="24"/>
          <w:szCs w:val="24"/>
        </w:rPr>
        <w:t>data</w:t>
      </w:r>
    </w:p>
    <w:p w:rsidR="000C667D" w:rsidRPr="00B76B7A" w:rsidRDefault="000C667D" w:rsidP="00FE2E70">
      <w:pPr>
        <w:jc w:val="both"/>
        <w:rPr>
          <w:rFonts w:ascii="Times New Roman" w:hAnsi="Times New Roman" w:cs="Times New Roman"/>
          <w:sz w:val="24"/>
          <w:szCs w:val="24"/>
        </w:rPr>
      </w:pPr>
      <w:r w:rsidRPr="00B76B7A">
        <w:rPr>
          <w:rFonts w:ascii="Times New Roman" w:hAnsi="Times New Roman" w:cs="Times New Roman"/>
          <w:sz w:val="24"/>
          <w:szCs w:val="24"/>
        </w:rPr>
        <w:t>Aš, vardas pavardė, naudojuosi man demokratinės valstybės suteikta teise atsisakyti viešosios paslaugos - atvejo vadybos</w:t>
      </w:r>
      <w:r w:rsidR="00F23358" w:rsidRPr="00B76B7A">
        <w:rPr>
          <w:rFonts w:ascii="Times New Roman" w:hAnsi="Times New Roman" w:cs="Times New Roman"/>
          <w:sz w:val="24"/>
          <w:szCs w:val="24"/>
        </w:rPr>
        <w:t>, kuri man yra nereikalinga</w:t>
      </w:r>
      <w:r w:rsidRPr="00B76B7A">
        <w:rPr>
          <w:rFonts w:ascii="Times New Roman" w:hAnsi="Times New Roman" w:cs="Times New Roman"/>
          <w:sz w:val="24"/>
          <w:szCs w:val="24"/>
        </w:rPr>
        <w:t xml:space="preserve">. </w:t>
      </w:r>
      <w:r w:rsidR="00D16E1E" w:rsidRPr="00B76B7A">
        <w:rPr>
          <w:rFonts w:ascii="Times New Roman" w:hAnsi="Times New Roman" w:cs="Times New Roman"/>
          <w:sz w:val="24"/>
          <w:szCs w:val="24"/>
        </w:rPr>
        <w:t xml:space="preserve">Žmogaus teisių pirmumas yra absoliuti demokratinės visuomenės vertybė, sauganti nuo </w:t>
      </w:r>
      <w:r w:rsidR="00F23358" w:rsidRPr="00B76B7A">
        <w:rPr>
          <w:rFonts w:ascii="Times New Roman" w:hAnsi="Times New Roman" w:cs="Times New Roman"/>
          <w:sz w:val="24"/>
          <w:szCs w:val="24"/>
        </w:rPr>
        <w:t xml:space="preserve">perteklinio </w:t>
      </w:r>
      <w:r w:rsidR="00D16E1E" w:rsidRPr="00B76B7A">
        <w:rPr>
          <w:rFonts w:ascii="Times New Roman" w:hAnsi="Times New Roman" w:cs="Times New Roman"/>
          <w:sz w:val="24"/>
          <w:szCs w:val="24"/>
        </w:rPr>
        <w:t>valstybės kišimosi į asmens privatų gyveni</w:t>
      </w:r>
      <w:r w:rsidR="00F23358" w:rsidRPr="00B76B7A">
        <w:rPr>
          <w:rFonts w:ascii="Times New Roman" w:hAnsi="Times New Roman" w:cs="Times New Roman"/>
          <w:sz w:val="24"/>
          <w:szCs w:val="24"/>
        </w:rPr>
        <w:t>mą. LR Konstitucijos 22</w:t>
      </w:r>
      <w:r w:rsidR="00D16E1E" w:rsidRPr="00B76B7A">
        <w:rPr>
          <w:rFonts w:ascii="Times New Roman" w:hAnsi="Times New Roman" w:cs="Times New Roman"/>
          <w:sz w:val="24"/>
          <w:szCs w:val="24"/>
        </w:rPr>
        <w:t xml:space="preserve"> str. gina privataus gyvenimo neliečiamumą.</w:t>
      </w:r>
    </w:p>
    <w:p w:rsidR="00D16E1E" w:rsidRPr="00B76B7A" w:rsidRDefault="00D16E1E" w:rsidP="00FE2E70">
      <w:pPr>
        <w:jc w:val="both"/>
        <w:rPr>
          <w:rFonts w:ascii="Times New Roman" w:hAnsi="Times New Roman" w:cs="Times New Roman"/>
          <w:sz w:val="24"/>
          <w:szCs w:val="24"/>
        </w:rPr>
      </w:pPr>
    </w:p>
    <w:p w:rsidR="000C667D" w:rsidRPr="00B76B7A" w:rsidRDefault="000C667D" w:rsidP="00FE2E70">
      <w:pPr>
        <w:jc w:val="both"/>
        <w:rPr>
          <w:rFonts w:ascii="Times New Roman" w:hAnsi="Times New Roman" w:cs="Times New Roman"/>
          <w:color w:val="000000" w:themeColor="text1"/>
          <w:sz w:val="24"/>
          <w:szCs w:val="24"/>
        </w:rPr>
      </w:pPr>
      <w:r w:rsidRPr="00B76B7A">
        <w:rPr>
          <w:rFonts w:ascii="Times New Roman" w:hAnsi="Times New Roman" w:cs="Times New Roman"/>
          <w:sz w:val="24"/>
          <w:szCs w:val="24"/>
        </w:rPr>
        <w:t xml:space="preserve">Atsakingai pareiškiu, jog esu veiksni ir pati galiu nuspręsti, kokios viešosios paslaugos man ir mano vaikams yra reikalingos ir žinau, kur galiu tokias paslaugas gauti, jei nuspręsčiau dėl jų kreiptis. Nepriklausau nei vienai </w:t>
      </w:r>
      <w:r w:rsidR="00D16E1E" w:rsidRPr="00B76B7A">
        <w:rPr>
          <w:rFonts w:ascii="Times New Roman" w:hAnsi="Times New Roman" w:cs="Times New Roman"/>
          <w:sz w:val="24"/>
          <w:szCs w:val="24"/>
        </w:rPr>
        <w:t xml:space="preserve">iš </w:t>
      </w:r>
      <w:r w:rsidRPr="00B76B7A">
        <w:rPr>
          <w:rFonts w:ascii="Times New Roman" w:hAnsi="Times New Roman" w:cs="Times New Roman"/>
          <w:sz w:val="24"/>
          <w:szCs w:val="24"/>
        </w:rPr>
        <w:t xml:space="preserve">žinomų socialinės atskirties ar rizikos grupių, kurių atžvilgiu valstybė turi pozityvią pareigą prisiimti dalinę globą, kas </w:t>
      </w:r>
      <w:r w:rsidR="00F23358" w:rsidRPr="00B76B7A">
        <w:rPr>
          <w:rFonts w:ascii="Times New Roman" w:hAnsi="Times New Roman" w:cs="Times New Roman"/>
          <w:sz w:val="24"/>
          <w:szCs w:val="24"/>
        </w:rPr>
        <w:t xml:space="preserve">bent iš dalies </w:t>
      </w:r>
      <w:r w:rsidRPr="00B76B7A">
        <w:rPr>
          <w:rFonts w:ascii="Times New Roman" w:hAnsi="Times New Roman" w:cs="Times New Roman"/>
          <w:sz w:val="24"/>
          <w:szCs w:val="24"/>
        </w:rPr>
        <w:t>pateisina šių asmenų teisių ir veiksmų</w:t>
      </w:r>
      <w:r w:rsidR="00FE2E70" w:rsidRPr="00B76B7A">
        <w:rPr>
          <w:rFonts w:ascii="Times New Roman" w:hAnsi="Times New Roman" w:cs="Times New Roman"/>
          <w:sz w:val="24"/>
          <w:szCs w:val="24"/>
        </w:rPr>
        <w:t xml:space="preserve"> laisvės ribojimą. </w:t>
      </w:r>
      <w:r w:rsidR="00FE2E70" w:rsidRPr="00B76B7A">
        <w:rPr>
          <w:rFonts w:ascii="Times New Roman" w:hAnsi="Times New Roman" w:cs="Times New Roman"/>
          <w:color w:val="000000" w:themeColor="text1"/>
          <w:sz w:val="24"/>
          <w:szCs w:val="24"/>
        </w:rPr>
        <w:t>E</w:t>
      </w:r>
      <w:r w:rsidR="00276E5B" w:rsidRPr="00B76B7A">
        <w:rPr>
          <w:rFonts w:ascii="Times New Roman" w:hAnsi="Times New Roman" w:cs="Times New Roman"/>
          <w:color w:val="000000" w:themeColor="text1"/>
          <w:sz w:val="24"/>
          <w:szCs w:val="24"/>
        </w:rPr>
        <w:t xml:space="preserve">su atsakinga, </w:t>
      </w:r>
      <w:r w:rsidRPr="00B76B7A">
        <w:rPr>
          <w:rFonts w:ascii="Times New Roman" w:hAnsi="Times New Roman" w:cs="Times New Roman"/>
          <w:color w:val="000000" w:themeColor="text1"/>
          <w:sz w:val="24"/>
          <w:szCs w:val="24"/>
        </w:rPr>
        <w:t xml:space="preserve">gebanti pasirūpinti savimi ir kitais, dirbu ir turiu savarankiškas pajamas, kuriomis gebu </w:t>
      </w:r>
      <w:r w:rsidR="00FE2E70" w:rsidRPr="00B76B7A">
        <w:rPr>
          <w:rFonts w:ascii="Times New Roman" w:hAnsi="Times New Roman" w:cs="Times New Roman"/>
          <w:color w:val="000000" w:themeColor="text1"/>
          <w:sz w:val="24"/>
          <w:szCs w:val="24"/>
        </w:rPr>
        <w:t xml:space="preserve">kompetentingai </w:t>
      </w:r>
      <w:r w:rsidRPr="00B76B7A">
        <w:rPr>
          <w:rFonts w:ascii="Times New Roman" w:hAnsi="Times New Roman" w:cs="Times New Roman"/>
          <w:color w:val="000000" w:themeColor="text1"/>
          <w:sz w:val="24"/>
          <w:szCs w:val="24"/>
        </w:rPr>
        <w:t>disponuoti</w:t>
      </w:r>
      <w:r w:rsidR="00FE2E70" w:rsidRPr="00B76B7A">
        <w:rPr>
          <w:rFonts w:ascii="Times New Roman" w:hAnsi="Times New Roman" w:cs="Times New Roman"/>
          <w:color w:val="000000" w:themeColor="text1"/>
          <w:sz w:val="24"/>
          <w:szCs w:val="24"/>
        </w:rPr>
        <w:t xml:space="preserve">. Turiu visas reikiamas </w:t>
      </w:r>
      <w:r w:rsidRPr="00B76B7A">
        <w:rPr>
          <w:rFonts w:ascii="Times New Roman" w:hAnsi="Times New Roman" w:cs="Times New Roman"/>
          <w:color w:val="000000" w:themeColor="text1"/>
          <w:sz w:val="24"/>
          <w:szCs w:val="24"/>
        </w:rPr>
        <w:t>kompetencijas</w:t>
      </w:r>
      <w:r w:rsidR="00276E5B" w:rsidRPr="00B76B7A">
        <w:rPr>
          <w:rFonts w:ascii="Times New Roman" w:hAnsi="Times New Roman" w:cs="Times New Roman"/>
          <w:color w:val="000000" w:themeColor="text1"/>
          <w:sz w:val="24"/>
          <w:szCs w:val="24"/>
        </w:rPr>
        <w:t>,</w:t>
      </w:r>
      <w:r w:rsidRPr="00B76B7A">
        <w:rPr>
          <w:rFonts w:ascii="Times New Roman" w:hAnsi="Times New Roman" w:cs="Times New Roman"/>
          <w:color w:val="000000" w:themeColor="text1"/>
          <w:sz w:val="24"/>
          <w:szCs w:val="24"/>
        </w:rPr>
        <w:t xml:space="preserve"> leidžiančias </w:t>
      </w:r>
      <w:r w:rsidR="00FE2E70" w:rsidRPr="00B76B7A">
        <w:rPr>
          <w:rFonts w:ascii="Times New Roman" w:hAnsi="Times New Roman" w:cs="Times New Roman"/>
          <w:color w:val="000000" w:themeColor="text1"/>
          <w:sz w:val="24"/>
          <w:szCs w:val="24"/>
        </w:rPr>
        <w:t xml:space="preserve">man deramai </w:t>
      </w:r>
      <w:r w:rsidRPr="00B76B7A">
        <w:rPr>
          <w:rFonts w:ascii="Times New Roman" w:hAnsi="Times New Roman" w:cs="Times New Roman"/>
          <w:color w:val="000000" w:themeColor="text1"/>
          <w:sz w:val="24"/>
          <w:szCs w:val="24"/>
        </w:rPr>
        <w:t xml:space="preserve">pasirūpinti savo vaikais. </w:t>
      </w:r>
    </w:p>
    <w:p w:rsidR="000C667D" w:rsidRPr="00B76B7A" w:rsidRDefault="000C667D" w:rsidP="000C667D">
      <w:pPr>
        <w:jc w:val="both"/>
        <w:rPr>
          <w:rFonts w:ascii="Times New Roman" w:hAnsi="Times New Roman" w:cs="Times New Roman"/>
          <w:sz w:val="24"/>
          <w:szCs w:val="24"/>
        </w:rPr>
      </w:pPr>
    </w:p>
    <w:p w:rsidR="00FE2E70" w:rsidRPr="00B76B7A" w:rsidRDefault="00FE2E70" w:rsidP="000C667D">
      <w:pPr>
        <w:jc w:val="both"/>
        <w:rPr>
          <w:rFonts w:ascii="Times New Roman" w:hAnsi="Times New Roman" w:cs="Times New Roman"/>
          <w:sz w:val="24"/>
          <w:szCs w:val="24"/>
        </w:rPr>
      </w:pPr>
      <w:r w:rsidRPr="00B76B7A">
        <w:rPr>
          <w:rFonts w:ascii="Times New Roman" w:hAnsi="Times New Roman" w:cs="Times New Roman"/>
          <w:sz w:val="24"/>
          <w:szCs w:val="24"/>
        </w:rPr>
        <w:t>Į valstybės institucijas kreipiausi dėl mano ir mano vaikų patiriamo sutuoktinio</w:t>
      </w:r>
      <w:r w:rsidR="00276E5B" w:rsidRPr="00B76B7A">
        <w:rPr>
          <w:rFonts w:ascii="Times New Roman" w:hAnsi="Times New Roman" w:cs="Times New Roman"/>
          <w:sz w:val="24"/>
          <w:szCs w:val="24"/>
        </w:rPr>
        <w:t xml:space="preserve">/partnerio/ vaikų tėvo </w:t>
      </w:r>
      <w:r w:rsidRPr="00B76B7A">
        <w:rPr>
          <w:rFonts w:ascii="Times New Roman" w:hAnsi="Times New Roman" w:cs="Times New Roman"/>
          <w:sz w:val="24"/>
          <w:szCs w:val="24"/>
        </w:rPr>
        <w:t xml:space="preserve">smurto ir tikiuosi atsakingų veiksmų, teikiant man ir mano vaikams apsaugą ir pagalbą, kuri užtikrintų mūsų teisę nepatirti smurto artimoje aplinkoje. Prašau neteikti man jokių kitų viešųjų paslaugų per prievartą ir pažeidžiant mano laisvą apsisprendimą. </w:t>
      </w:r>
    </w:p>
    <w:p w:rsidR="000C667D" w:rsidRPr="00B76B7A" w:rsidRDefault="000C667D" w:rsidP="000C667D">
      <w:pPr>
        <w:jc w:val="both"/>
        <w:rPr>
          <w:rFonts w:ascii="Times New Roman" w:hAnsi="Times New Roman" w:cs="Times New Roman"/>
          <w:sz w:val="24"/>
          <w:szCs w:val="24"/>
        </w:rPr>
      </w:pPr>
    </w:p>
    <w:p w:rsidR="00276E5B" w:rsidRPr="00B76B7A" w:rsidRDefault="00276E5B" w:rsidP="00D16E1E">
      <w:pPr>
        <w:jc w:val="both"/>
        <w:rPr>
          <w:rFonts w:ascii="Times New Roman" w:hAnsi="Times New Roman" w:cs="Times New Roman"/>
          <w:sz w:val="24"/>
          <w:szCs w:val="24"/>
        </w:rPr>
      </w:pPr>
      <w:r w:rsidRPr="00B76B7A">
        <w:rPr>
          <w:rFonts w:ascii="Times New Roman" w:hAnsi="Times New Roman" w:cs="Times New Roman"/>
          <w:sz w:val="24"/>
          <w:szCs w:val="24"/>
        </w:rPr>
        <w:t>Esu informuota, kad m</w:t>
      </w:r>
      <w:r w:rsidR="00E2752F" w:rsidRPr="00B76B7A">
        <w:rPr>
          <w:rFonts w:ascii="Times New Roman" w:hAnsi="Times New Roman" w:cs="Times New Roman"/>
          <w:sz w:val="24"/>
          <w:szCs w:val="24"/>
        </w:rPr>
        <w:t>ano teisę nepatirti pakartotinio smurto, įskaitant smurtautojo keršto, grasinimų, persekiojimo ir žalojančios kontrolės, taip pat antrinio traumavimo, susijusio su grubiu ir neefektyviu institucijų įsikišimu, įtvirtina tiek nacionaliniai, tiek tarptautiniai teisės aktai, kurių dalininkė yra ir Lietuva, tai yra, LR Apsaugos nuo smurto artimoje apli</w:t>
      </w:r>
      <w:r w:rsidRPr="00B76B7A">
        <w:rPr>
          <w:rFonts w:ascii="Times New Roman" w:hAnsi="Times New Roman" w:cs="Times New Roman"/>
          <w:sz w:val="24"/>
          <w:szCs w:val="24"/>
        </w:rPr>
        <w:t xml:space="preserve">nkoje įstatymas, ES Nusikaltimų </w:t>
      </w:r>
      <w:r w:rsidR="00E2752F" w:rsidRPr="00B76B7A">
        <w:rPr>
          <w:rFonts w:ascii="Times New Roman" w:hAnsi="Times New Roman" w:cs="Times New Roman"/>
          <w:sz w:val="24"/>
          <w:szCs w:val="24"/>
        </w:rPr>
        <w:t xml:space="preserve">aukų teisių direktyva, CEDAW komiteto Bendroji rekomendacija Nr. 35. </w:t>
      </w:r>
      <w:r w:rsidRPr="00B76B7A">
        <w:rPr>
          <w:rFonts w:ascii="Times New Roman" w:hAnsi="Times New Roman" w:cs="Times New Roman"/>
          <w:sz w:val="24"/>
          <w:szCs w:val="24"/>
        </w:rPr>
        <w:t xml:space="preserve">Šie teisės aktai taip pat įtvirtina, jog atsakomybė už panaudotą smurtą tenka išimtinai smurtautojui ir poveikio priemonės privalo būti taikomos būtent jam. </w:t>
      </w:r>
    </w:p>
    <w:p w:rsidR="00276E5B" w:rsidRPr="00B76B7A" w:rsidRDefault="00276E5B" w:rsidP="00D16E1E">
      <w:pPr>
        <w:jc w:val="both"/>
        <w:rPr>
          <w:rFonts w:ascii="Times New Roman" w:hAnsi="Times New Roman" w:cs="Times New Roman"/>
          <w:sz w:val="24"/>
          <w:szCs w:val="24"/>
        </w:rPr>
      </w:pPr>
    </w:p>
    <w:p w:rsidR="00D16E1E" w:rsidRPr="00B76B7A" w:rsidRDefault="00D16E1E" w:rsidP="00D16E1E">
      <w:pPr>
        <w:jc w:val="both"/>
        <w:rPr>
          <w:rFonts w:ascii="Times New Roman" w:hAnsi="Times New Roman" w:cs="Times New Roman"/>
          <w:sz w:val="24"/>
          <w:szCs w:val="24"/>
        </w:rPr>
      </w:pPr>
      <w:r w:rsidRPr="00B76B7A">
        <w:rPr>
          <w:rFonts w:ascii="Times New Roman" w:hAnsi="Times New Roman" w:cs="Times New Roman"/>
          <w:sz w:val="24"/>
          <w:szCs w:val="24"/>
        </w:rPr>
        <w:t xml:space="preserve">Šiuo metu </w:t>
      </w:r>
      <w:r w:rsidR="00276E5B" w:rsidRPr="00B76B7A">
        <w:rPr>
          <w:rFonts w:ascii="Times New Roman" w:hAnsi="Times New Roman" w:cs="Times New Roman"/>
          <w:sz w:val="24"/>
          <w:szCs w:val="24"/>
        </w:rPr>
        <w:t xml:space="preserve">institucijų veiksmai atliekami mano ir mano vaikų atžvilgiu prieštarauja </w:t>
      </w:r>
      <w:r w:rsidRPr="00B76B7A">
        <w:rPr>
          <w:rFonts w:ascii="Times New Roman" w:hAnsi="Times New Roman" w:cs="Times New Roman"/>
          <w:sz w:val="24"/>
          <w:szCs w:val="24"/>
        </w:rPr>
        <w:t>proporcingumo, tei</w:t>
      </w:r>
      <w:r w:rsidR="00276E5B" w:rsidRPr="00B76B7A">
        <w:rPr>
          <w:rFonts w:ascii="Times New Roman" w:hAnsi="Times New Roman" w:cs="Times New Roman"/>
          <w:sz w:val="24"/>
          <w:szCs w:val="24"/>
        </w:rPr>
        <w:t>sėtumo ir veiksmingumo principams</w:t>
      </w:r>
      <w:r w:rsidRPr="00B76B7A">
        <w:rPr>
          <w:rFonts w:ascii="Times New Roman" w:hAnsi="Times New Roman" w:cs="Times New Roman"/>
          <w:sz w:val="24"/>
          <w:szCs w:val="24"/>
        </w:rPr>
        <w:t xml:space="preserve"> ir ne padidina, o sumažina mano galimybes pasipriešinti pa</w:t>
      </w:r>
      <w:r w:rsidR="00276E5B" w:rsidRPr="00B76B7A">
        <w:rPr>
          <w:rFonts w:ascii="Times New Roman" w:hAnsi="Times New Roman" w:cs="Times New Roman"/>
          <w:sz w:val="24"/>
          <w:szCs w:val="24"/>
        </w:rPr>
        <w:t>tiriamam smurtui. T</w:t>
      </w:r>
      <w:r w:rsidRPr="00B76B7A">
        <w:rPr>
          <w:rFonts w:ascii="Times New Roman" w:hAnsi="Times New Roman" w:cs="Times New Roman"/>
          <w:sz w:val="24"/>
          <w:szCs w:val="24"/>
        </w:rPr>
        <w:t>okie vaiko teisių</w:t>
      </w:r>
      <w:r w:rsidR="00276E5B" w:rsidRPr="00B76B7A">
        <w:rPr>
          <w:rFonts w:ascii="Times New Roman" w:hAnsi="Times New Roman" w:cs="Times New Roman"/>
          <w:sz w:val="24"/>
          <w:szCs w:val="24"/>
        </w:rPr>
        <w:t xml:space="preserve"> apsaugos ir įvaikinimo</w:t>
      </w:r>
      <w:r w:rsidRPr="00B76B7A">
        <w:rPr>
          <w:rFonts w:ascii="Times New Roman" w:hAnsi="Times New Roman" w:cs="Times New Roman"/>
          <w:sz w:val="24"/>
          <w:szCs w:val="24"/>
        </w:rPr>
        <w:t xml:space="preserve"> tarnybos ir socialinių įstaigų veiksmai </w:t>
      </w:r>
      <w:r w:rsidR="00276E5B" w:rsidRPr="00B76B7A">
        <w:rPr>
          <w:rFonts w:ascii="Times New Roman" w:hAnsi="Times New Roman" w:cs="Times New Roman"/>
          <w:sz w:val="24"/>
          <w:szCs w:val="24"/>
        </w:rPr>
        <w:t xml:space="preserve">(atvejo vadybos taikymas) </w:t>
      </w:r>
      <w:r w:rsidRPr="00B76B7A">
        <w:rPr>
          <w:rFonts w:ascii="Times New Roman" w:hAnsi="Times New Roman" w:cs="Times New Roman"/>
          <w:sz w:val="24"/>
          <w:szCs w:val="24"/>
        </w:rPr>
        <w:t xml:space="preserve">nepadeda, bet trukdo man sukurti </w:t>
      </w:r>
      <w:r w:rsidRPr="00B76B7A">
        <w:rPr>
          <w:rFonts w:ascii="Times New Roman" w:hAnsi="Times New Roman" w:cs="Times New Roman"/>
          <w:sz w:val="24"/>
          <w:szCs w:val="24"/>
        </w:rPr>
        <w:lastRenderedPageBreak/>
        <w:t>saugią gyve</w:t>
      </w:r>
      <w:r w:rsidR="00276E5B" w:rsidRPr="00B76B7A">
        <w:rPr>
          <w:rFonts w:ascii="Times New Roman" w:hAnsi="Times New Roman" w:cs="Times New Roman"/>
          <w:sz w:val="24"/>
          <w:szCs w:val="24"/>
        </w:rPr>
        <w:t>nimo erdvę sau ir savo vaikams</w:t>
      </w:r>
      <w:r w:rsidR="00B76B7A" w:rsidRPr="00B76B7A">
        <w:rPr>
          <w:rFonts w:ascii="Times New Roman" w:hAnsi="Times New Roman" w:cs="Times New Roman"/>
          <w:sz w:val="24"/>
          <w:szCs w:val="24"/>
        </w:rPr>
        <w:t>,</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priešt</w:t>
      </w:r>
      <w:r w:rsidR="00B76B7A" w:rsidRPr="00B76B7A">
        <w:rPr>
          <w:rFonts w:ascii="Times New Roman" w:hAnsi="Times New Roman" w:cs="Times New Roman"/>
          <w:sz w:val="24"/>
          <w:szCs w:val="24"/>
        </w:rPr>
        <w:t xml:space="preserve">arauja mano vaikų interesams ir, savo ruožtu, </w:t>
      </w:r>
      <w:r w:rsidRPr="00B76B7A">
        <w:rPr>
          <w:rFonts w:ascii="Times New Roman" w:hAnsi="Times New Roman" w:cs="Times New Roman"/>
          <w:sz w:val="24"/>
          <w:szCs w:val="24"/>
        </w:rPr>
        <w:t xml:space="preserve">pažeidžia JTO Vaikų teisių konvenciją. </w:t>
      </w:r>
    </w:p>
    <w:p w:rsidR="00E2752F" w:rsidRPr="00B76B7A" w:rsidRDefault="00E2752F" w:rsidP="000C667D">
      <w:pPr>
        <w:jc w:val="both"/>
        <w:rPr>
          <w:rFonts w:ascii="Times New Roman" w:hAnsi="Times New Roman" w:cs="Times New Roman"/>
          <w:sz w:val="24"/>
          <w:szCs w:val="24"/>
        </w:rPr>
      </w:pPr>
    </w:p>
    <w:p w:rsidR="00B76B7A" w:rsidRPr="00B76B7A" w:rsidRDefault="00B76B7A" w:rsidP="00B76B7A">
      <w:pPr>
        <w:jc w:val="both"/>
        <w:rPr>
          <w:rFonts w:ascii="Times New Roman" w:hAnsi="Times New Roman" w:cs="Times New Roman"/>
          <w:sz w:val="24"/>
          <w:szCs w:val="24"/>
        </w:rPr>
      </w:pPr>
      <w:r w:rsidRPr="00B76B7A">
        <w:rPr>
          <w:rFonts w:ascii="Times New Roman" w:hAnsi="Times New Roman" w:cs="Times New Roman"/>
          <w:sz w:val="24"/>
          <w:szCs w:val="24"/>
        </w:rPr>
        <w:t>M</w:t>
      </w:r>
      <w:r w:rsidR="00FE2E70" w:rsidRPr="00B76B7A">
        <w:rPr>
          <w:rFonts w:ascii="Times New Roman" w:hAnsi="Times New Roman" w:cs="Times New Roman"/>
          <w:sz w:val="24"/>
          <w:szCs w:val="24"/>
        </w:rPr>
        <w:t>an yra grasinama, jog, jei atsisakysiu man nereikalingų viešųjų paslaugų, būsiu įvardijama kaip nebendradarbiaujanti, todėl prašau išaiškinti, ką reiškia šis terminas ir kokias pasekmes man ir mano vaikams tai gali sukelti. Taip pat</w:t>
      </w:r>
      <w:r w:rsidRPr="00B76B7A">
        <w:rPr>
          <w:rFonts w:ascii="Times New Roman" w:hAnsi="Times New Roman" w:cs="Times New Roman"/>
          <w:sz w:val="24"/>
          <w:szCs w:val="24"/>
        </w:rPr>
        <w:t>,</w:t>
      </w:r>
      <w:r w:rsidR="00FE2E70" w:rsidRPr="00B76B7A">
        <w:rPr>
          <w:rFonts w:ascii="Times New Roman" w:hAnsi="Times New Roman" w:cs="Times New Roman"/>
          <w:sz w:val="24"/>
          <w:szCs w:val="24"/>
        </w:rPr>
        <w:t xml:space="preserve"> kokiais teisės aktais vadovaujantis </w:t>
      </w:r>
      <w:r w:rsidR="009B0291" w:rsidRPr="00B76B7A">
        <w:rPr>
          <w:rFonts w:ascii="Times New Roman" w:hAnsi="Times New Roman" w:cs="Times New Roman"/>
          <w:sz w:val="24"/>
          <w:szCs w:val="24"/>
        </w:rPr>
        <w:t xml:space="preserve">išsakomi </w:t>
      </w:r>
      <w:r w:rsidR="00FE2E70" w:rsidRPr="00B76B7A">
        <w:rPr>
          <w:rFonts w:ascii="Times New Roman" w:hAnsi="Times New Roman" w:cs="Times New Roman"/>
          <w:sz w:val="24"/>
          <w:szCs w:val="24"/>
        </w:rPr>
        <w:t xml:space="preserve">tokie grasinimai ir </w:t>
      </w:r>
      <w:r w:rsidR="009B0291" w:rsidRPr="00B76B7A">
        <w:rPr>
          <w:rFonts w:ascii="Times New Roman" w:hAnsi="Times New Roman" w:cs="Times New Roman"/>
          <w:sz w:val="24"/>
          <w:szCs w:val="24"/>
        </w:rPr>
        <w:t xml:space="preserve">grindžiamos </w:t>
      </w:r>
      <w:r w:rsidR="00FE2E70" w:rsidRPr="00B76B7A">
        <w:rPr>
          <w:rFonts w:ascii="Times New Roman" w:hAnsi="Times New Roman" w:cs="Times New Roman"/>
          <w:sz w:val="24"/>
          <w:szCs w:val="24"/>
        </w:rPr>
        <w:t>numatomos sankcijos.</w:t>
      </w:r>
      <w:r w:rsidRPr="00B76B7A">
        <w:rPr>
          <w:rFonts w:ascii="Times New Roman" w:hAnsi="Times New Roman" w:cs="Times New Roman"/>
          <w:sz w:val="24"/>
          <w:szCs w:val="24"/>
        </w:rPr>
        <w:t xml:space="preserve"> </w:t>
      </w:r>
      <w:r w:rsidRPr="00B76B7A">
        <w:rPr>
          <w:rFonts w:ascii="Times New Roman" w:hAnsi="Times New Roman" w:cs="Times New Roman"/>
          <w:sz w:val="24"/>
          <w:szCs w:val="24"/>
        </w:rPr>
        <w:t xml:space="preserve">Išaiškinimą prašau atsiųsti per LR Viešojo administravimo įstatymo nustatytą terminą šiuo el. pašto adresu. </w:t>
      </w:r>
    </w:p>
    <w:p w:rsidR="00FE2E70" w:rsidRPr="00B76B7A" w:rsidRDefault="00FE2E70" w:rsidP="000C667D">
      <w:pPr>
        <w:jc w:val="both"/>
        <w:rPr>
          <w:rFonts w:ascii="Times New Roman" w:hAnsi="Times New Roman" w:cs="Times New Roman"/>
          <w:sz w:val="24"/>
          <w:szCs w:val="24"/>
        </w:rPr>
      </w:pPr>
    </w:p>
    <w:p w:rsidR="00FE2E70" w:rsidRPr="00B76B7A" w:rsidRDefault="00FE2E70" w:rsidP="000C667D">
      <w:pPr>
        <w:jc w:val="both"/>
        <w:rPr>
          <w:rFonts w:ascii="Times New Roman" w:hAnsi="Times New Roman" w:cs="Times New Roman"/>
          <w:sz w:val="24"/>
          <w:szCs w:val="24"/>
        </w:rPr>
      </w:pPr>
    </w:p>
    <w:p w:rsidR="00FE2E70" w:rsidRPr="00B76B7A" w:rsidRDefault="00FE2E70" w:rsidP="000C667D">
      <w:pPr>
        <w:jc w:val="both"/>
        <w:rPr>
          <w:rFonts w:ascii="Times New Roman" w:hAnsi="Times New Roman" w:cs="Times New Roman"/>
          <w:sz w:val="24"/>
          <w:szCs w:val="24"/>
        </w:rPr>
      </w:pPr>
      <w:r w:rsidRPr="00B76B7A">
        <w:rPr>
          <w:rFonts w:ascii="Times New Roman" w:hAnsi="Times New Roman" w:cs="Times New Roman"/>
          <w:sz w:val="24"/>
          <w:szCs w:val="24"/>
        </w:rPr>
        <w:t>Prašau nuo šios dienos jokių viešųjų paslaugų, susijusių su atvejo vadyba, man ne</w:t>
      </w:r>
      <w:r w:rsidR="00B76B7A" w:rsidRPr="00B76B7A">
        <w:rPr>
          <w:rFonts w:ascii="Times New Roman" w:hAnsi="Times New Roman" w:cs="Times New Roman"/>
          <w:sz w:val="24"/>
          <w:szCs w:val="24"/>
        </w:rPr>
        <w:t>be</w:t>
      </w:r>
      <w:r w:rsidRPr="00B76B7A">
        <w:rPr>
          <w:rFonts w:ascii="Times New Roman" w:hAnsi="Times New Roman" w:cs="Times New Roman"/>
          <w:sz w:val="24"/>
          <w:szCs w:val="24"/>
        </w:rPr>
        <w:t xml:space="preserve">teikti. </w:t>
      </w:r>
    </w:p>
    <w:p w:rsidR="00B76B7A" w:rsidRPr="00B76B7A" w:rsidRDefault="00B76B7A" w:rsidP="000C667D">
      <w:pPr>
        <w:jc w:val="both"/>
        <w:rPr>
          <w:rFonts w:ascii="Times New Roman" w:hAnsi="Times New Roman" w:cs="Times New Roman"/>
          <w:sz w:val="24"/>
          <w:szCs w:val="24"/>
        </w:rPr>
      </w:pPr>
    </w:p>
    <w:p w:rsidR="00D16E1E" w:rsidRPr="00B76B7A" w:rsidRDefault="00FE2E70" w:rsidP="000C667D">
      <w:pPr>
        <w:jc w:val="both"/>
        <w:rPr>
          <w:rFonts w:ascii="Times New Roman" w:hAnsi="Times New Roman" w:cs="Times New Roman"/>
          <w:sz w:val="24"/>
          <w:szCs w:val="24"/>
        </w:rPr>
      </w:pPr>
      <w:r w:rsidRPr="00B76B7A">
        <w:rPr>
          <w:rFonts w:ascii="Times New Roman" w:hAnsi="Times New Roman" w:cs="Times New Roman"/>
          <w:sz w:val="24"/>
          <w:szCs w:val="24"/>
        </w:rPr>
        <w:t>Pagarbiai,</w:t>
      </w:r>
    </w:p>
    <w:p w:rsidR="00D16E1E" w:rsidRPr="00B76B7A" w:rsidRDefault="009B0291" w:rsidP="000C667D">
      <w:pPr>
        <w:jc w:val="both"/>
        <w:rPr>
          <w:rFonts w:ascii="Times New Roman" w:hAnsi="Times New Roman" w:cs="Times New Roman"/>
          <w:sz w:val="24"/>
          <w:szCs w:val="24"/>
        </w:rPr>
      </w:pPr>
      <w:r w:rsidRPr="00B76B7A">
        <w:rPr>
          <w:rFonts w:ascii="Times New Roman" w:hAnsi="Times New Roman" w:cs="Times New Roman"/>
          <w:sz w:val="24"/>
          <w:szCs w:val="24"/>
        </w:rPr>
        <w:t>Vardas Pavardė</w:t>
      </w:r>
      <w:r w:rsidR="00B76B7A" w:rsidRPr="00B76B7A">
        <w:rPr>
          <w:rFonts w:ascii="Times New Roman" w:hAnsi="Times New Roman" w:cs="Times New Roman"/>
          <w:sz w:val="24"/>
          <w:szCs w:val="24"/>
        </w:rPr>
        <w:t>, parašas</w:t>
      </w:r>
    </w:p>
    <w:p w:rsidR="009B0291" w:rsidRDefault="009B0291" w:rsidP="000C667D">
      <w:pPr>
        <w:jc w:val="both"/>
        <w:rPr>
          <w:rFonts w:ascii="Times New Roman" w:hAnsi="Times New Roman" w:cs="Times New Roman"/>
          <w:sz w:val="24"/>
          <w:szCs w:val="24"/>
        </w:rPr>
      </w:pPr>
    </w:p>
    <w:p w:rsidR="00B76B7A" w:rsidRDefault="00B76B7A" w:rsidP="000C667D">
      <w:pPr>
        <w:jc w:val="both"/>
        <w:rPr>
          <w:rFonts w:ascii="Times New Roman" w:hAnsi="Times New Roman" w:cs="Times New Roman"/>
          <w:sz w:val="24"/>
          <w:szCs w:val="24"/>
        </w:rPr>
      </w:pPr>
    </w:p>
    <w:p w:rsidR="00B76B7A" w:rsidRDefault="00B76B7A" w:rsidP="000C667D">
      <w:pPr>
        <w:jc w:val="both"/>
        <w:rPr>
          <w:rFonts w:ascii="Times New Roman" w:hAnsi="Times New Roman" w:cs="Times New Roman"/>
          <w:sz w:val="24"/>
          <w:szCs w:val="24"/>
        </w:rPr>
      </w:pPr>
    </w:p>
    <w:p w:rsidR="0005792B" w:rsidRPr="00376252" w:rsidRDefault="00882C71" w:rsidP="000C667D">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05792B" w:rsidRPr="0037625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7"/>
    <w:rsid w:val="0005792B"/>
    <w:rsid w:val="000C667D"/>
    <w:rsid w:val="000E4378"/>
    <w:rsid w:val="00116E8C"/>
    <w:rsid w:val="00276E5B"/>
    <w:rsid w:val="00376252"/>
    <w:rsid w:val="00513168"/>
    <w:rsid w:val="00771B80"/>
    <w:rsid w:val="007E2B44"/>
    <w:rsid w:val="00834D7B"/>
    <w:rsid w:val="00882C71"/>
    <w:rsid w:val="00933317"/>
    <w:rsid w:val="0094402D"/>
    <w:rsid w:val="009B0291"/>
    <w:rsid w:val="00A37FA6"/>
    <w:rsid w:val="00B76B7A"/>
    <w:rsid w:val="00BB0FC5"/>
    <w:rsid w:val="00C46083"/>
    <w:rsid w:val="00D16E1E"/>
    <w:rsid w:val="00E2752F"/>
    <w:rsid w:val="00F23358"/>
    <w:rsid w:val="00F41862"/>
    <w:rsid w:val="00FE2E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9F8B9-864A-421D-BBE5-A24B76E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291"/>
    <w:rPr>
      <w:color w:val="0000FF"/>
      <w:u w:val="single"/>
    </w:rPr>
  </w:style>
  <w:style w:type="character" w:customStyle="1" w:styleId="3l3x">
    <w:name w:val="_3l3x"/>
    <w:basedOn w:val="DefaultParagraphFont"/>
    <w:rsid w:val="0005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2</Pages>
  <Words>2079</Words>
  <Characters>1186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2020-06-08T12:10:00Z</dcterms:created>
  <dcterms:modified xsi:type="dcterms:W3CDTF">2020-06-09T07:12:00Z</dcterms:modified>
</cp:coreProperties>
</file>